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proofErr w:type="gramStart"/>
      <w:r w:rsidR="00C80BBB">
        <w:rPr>
          <w:rFonts w:ascii="標楷體" w:eastAsia="標楷體" w:hAnsi="標楷體" w:cs="標楷體" w:hint="eastAsia"/>
          <w:b/>
          <w:sz w:val="28"/>
          <w:szCs w:val="28"/>
          <w:lang w:eastAsia="zh-HK"/>
        </w:rPr>
        <w:t>鷺</w:t>
      </w:r>
      <w:proofErr w:type="gramEnd"/>
      <w:r w:rsidR="00C80BBB">
        <w:rPr>
          <w:rFonts w:ascii="標楷體" w:eastAsia="標楷體" w:hAnsi="標楷體" w:cs="標楷體" w:hint="eastAsia"/>
          <w:b/>
          <w:sz w:val="28"/>
          <w:szCs w:val="28"/>
          <w:lang w:eastAsia="zh-HK"/>
        </w:rPr>
        <w:t>江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="00C80BBB">
        <w:rPr>
          <w:rFonts w:ascii="標楷體" w:eastAsia="標楷體" w:hAnsi="標楷體" w:cs="標楷體" w:hint="eastAsia"/>
          <w:b/>
          <w:sz w:val="28"/>
          <w:szCs w:val="28"/>
        </w:rPr>
        <w:t>10</w:t>
      </w:r>
      <w:r w:rsidR="00E53948">
        <w:rPr>
          <w:rFonts w:ascii="標楷體" w:eastAsia="標楷體" w:hAnsi="標楷體" w:cs="標楷體" w:hint="eastAsia"/>
          <w:b/>
          <w:sz w:val="28"/>
          <w:szCs w:val="28"/>
        </w:rPr>
        <w:t>9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C80BBB">
        <w:rPr>
          <w:rFonts w:ascii="標楷體" w:eastAsia="標楷體" w:hAnsi="標楷體" w:cs="標楷體" w:hint="eastAsia"/>
          <w:b/>
          <w:sz w:val="28"/>
          <w:szCs w:val="28"/>
          <w:lang w:eastAsia="zh-HK"/>
        </w:rPr>
        <w:t>九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C80BBB">
        <w:rPr>
          <w:rFonts w:ascii="標楷體" w:eastAsia="標楷體" w:hAnsi="標楷體" w:cs="標楷體" w:hint="eastAsia"/>
          <w:b/>
          <w:sz w:val="28"/>
          <w:szCs w:val="28"/>
          <w:lang w:eastAsia="zh-HK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E53948">
        <w:rPr>
          <w:rFonts w:ascii="標楷體" w:eastAsia="標楷體" w:hAnsi="標楷體" w:cs="標楷體" w:hint="eastAsia"/>
          <w:b/>
          <w:sz w:val="28"/>
          <w:szCs w:val="28"/>
        </w:rPr>
        <w:t xml:space="preserve">譚聖融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(請勾選</w:t>
      </w:r>
      <w:r w:rsidR="003C6C2D">
        <w:rPr>
          <w:rFonts w:ascii="標楷體" w:eastAsia="標楷體" w:hAnsi="標楷體" w:cs="標楷體" w:hint="eastAsia"/>
          <w:color w:val="FF0000"/>
          <w:sz w:val="24"/>
          <w:szCs w:val="24"/>
        </w:rPr>
        <w:t>並於所勾選類別後填寫課程名稱</w:t>
      </w:r>
      <w:r w:rsidR="009476AD" w:rsidRPr="009476AD">
        <w:rPr>
          <w:rFonts w:ascii="標楷體" w:eastAsia="標楷體" w:hAnsi="標楷體" w:cs="標楷體" w:hint="eastAsia"/>
          <w:color w:val="FF0000"/>
          <w:sz w:val="24"/>
          <w:szCs w:val="24"/>
        </w:rPr>
        <w:t>)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3A1250">
        <w:rPr>
          <w:rFonts w:ascii="標楷體" w:eastAsia="標楷體" w:hAnsi="標楷體" w:cs="標楷體"/>
          <w:sz w:val="24"/>
          <w:szCs w:val="24"/>
        </w:rPr>
        <w:sym w:font="Wingdings" w:char="F0FE"/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 w:rsidRPr="003A1250">
        <w:rPr>
          <w:rFonts w:ascii="標楷體" w:eastAsia="標楷體" w:hAnsi="標楷體" w:cs="標楷體" w:hint="eastAsia"/>
          <w:sz w:val="24"/>
          <w:szCs w:val="24"/>
        </w:rPr>
        <w:t>：</w:t>
      </w:r>
      <w:r w:rsidR="003A1250" w:rsidRPr="003A1250">
        <w:rPr>
          <w:rFonts w:ascii="標楷體" w:eastAsia="標楷體" w:hAnsi="標楷體" w:cs="標楷體" w:hint="eastAsia"/>
          <w:sz w:val="24"/>
          <w:szCs w:val="24"/>
        </w:rPr>
        <w:t>畢業影片製作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</w:t>
      </w:r>
      <w:r w:rsidR="003A1250">
        <w:rPr>
          <w:rFonts w:ascii="標楷體" w:eastAsia="標楷體" w:hAnsi="標楷體" w:cs="標楷體"/>
          <w:sz w:val="24"/>
          <w:szCs w:val="24"/>
        </w:rPr>
        <w:t xml:space="preserve">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proofErr w:type="gramEnd"/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proofErr w:type="gramStart"/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proofErr w:type="gramEnd"/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3A1250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3A1250">
        <w:rPr>
          <w:rFonts w:ascii="標楷體" w:eastAsia="標楷體" w:hAnsi="標楷體" w:cs="標楷體" w:hint="eastAsia"/>
          <w:sz w:val="24"/>
          <w:szCs w:val="24"/>
        </w:rPr>
        <w:t>2</w:t>
      </w:r>
      <w:r w:rsidR="00853CB6">
        <w:rPr>
          <w:rFonts w:ascii="標楷體" w:eastAsia="標楷體" w:hAnsi="標楷體" w:cs="標楷體"/>
          <w:sz w:val="24"/>
          <w:szCs w:val="24"/>
        </w:rPr>
        <w:t>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="00C4704C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3A1250">
        <w:rPr>
          <w:rFonts w:ascii="標楷體" w:eastAsia="標楷體" w:hAnsi="標楷體" w:cs="標楷體" w:hint="eastAsia"/>
          <w:sz w:val="24"/>
          <w:szCs w:val="24"/>
        </w:rPr>
        <w:t>2</w:t>
      </w:r>
      <w:r w:rsidR="00853CB6">
        <w:rPr>
          <w:rFonts w:ascii="標楷體" w:eastAsia="標楷體" w:hAnsi="標楷體" w:cs="標楷體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1A1539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:rsidR="00BA2AA3" w:rsidRPr="00EC7948" w:rsidRDefault="00AA14EE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C7948" w:rsidRDefault="003A1250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3A1250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C7948" w:rsidRDefault="003A1250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3A1250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C7948" w:rsidRDefault="003A1250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116D24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C7948" w:rsidRDefault="003A1250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sym w:font="Wingdings" w:char="F0FE"/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BA2AA3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A14EE" w:rsidRPr="000A579B" w:rsidRDefault="00AA14EE" w:rsidP="00AA14E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3"/>
                <w:szCs w:val="23"/>
              </w:rPr>
            </w:pPr>
            <w:r w:rsidRPr="000A579B">
              <w:rPr>
                <w:rFonts w:ascii="標楷體" w:eastAsia="標楷體" w:hAnsi="標楷體" w:cs="新細明體" w:hint="eastAsia"/>
                <w:color w:val="auto"/>
                <w:sz w:val="23"/>
                <w:szCs w:val="23"/>
              </w:rPr>
              <w:t>科-J-A1 具備良好的科技態度，並能應用科技知能，以啟發自我潛能。</w:t>
            </w:r>
          </w:p>
          <w:p w:rsidR="00AA14EE" w:rsidRPr="000A579B" w:rsidRDefault="00AA14EE" w:rsidP="00AA14E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3"/>
                <w:szCs w:val="23"/>
              </w:rPr>
            </w:pPr>
            <w:r w:rsidRPr="000A579B">
              <w:rPr>
                <w:rFonts w:ascii="標楷體" w:eastAsia="標楷體" w:hAnsi="標楷體" w:cs="新細明體" w:hint="eastAsia"/>
                <w:color w:val="auto"/>
                <w:sz w:val="23"/>
                <w:szCs w:val="23"/>
              </w:rPr>
              <w:t>科-J-A2 運用科技工具，理解與歸納問題，進而提出簡易的解決之道。</w:t>
            </w:r>
          </w:p>
          <w:p w:rsidR="00AA14EE" w:rsidRPr="000A579B" w:rsidRDefault="00AA14EE" w:rsidP="00AA14E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3"/>
                <w:szCs w:val="23"/>
              </w:rPr>
            </w:pPr>
            <w:r w:rsidRPr="000A579B">
              <w:rPr>
                <w:rFonts w:ascii="標楷體" w:eastAsia="標楷體" w:hAnsi="標楷體" w:cs="新細明體" w:hint="eastAsia"/>
                <w:color w:val="auto"/>
                <w:sz w:val="23"/>
                <w:szCs w:val="23"/>
              </w:rPr>
              <w:t>科-J-A3 利用科技資源，擬定與執行科技專題活動。</w:t>
            </w:r>
          </w:p>
          <w:p w:rsidR="00AA14EE" w:rsidRPr="000A579B" w:rsidRDefault="00AA14EE" w:rsidP="00AA14E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3"/>
                <w:szCs w:val="23"/>
              </w:rPr>
            </w:pPr>
            <w:r w:rsidRPr="000A579B">
              <w:rPr>
                <w:rFonts w:ascii="標楷體" w:eastAsia="標楷體" w:hAnsi="標楷體" w:cs="新細明體" w:hint="eastAsia"/>
                <w:color w:val="auto"/>
                <w:sz w:val="23"/>
                <w:szCs w:val="23"/>
              </w:rPr>
              <w:t>科-J-B1 具備運用科技符號與運算思維進行日常生活的表達與溝通。</w:t>
            </w:r>
          </w:p>
          <w:p w:rsidR="00AA14EE" w:rsidRPr="000A579B" w:rsidRDefault="00AA14EE" w:rsidP="00AA14E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3"/>
                <w:szCs w:val="23"/>
              </w:rPr>
            </w:pPr>
            <w:r w:rsidRPr="000A579B">
              <w:rPr>
                <w:rFonts w:ascii="標楷體" w:eastAsia="標楷體" w:hAnsi="標楷體" w:cs="新細明體" w:hint="eastAsia"/>
                <w:color w:val="auto"/>
                <w:sz w:val="23"/>
                <w:szCs w:val="23"/>
              </w:rPr>
              <w:t>科-J-B2 理解資訊與科技的基本原理，具備</w:t>
            </w:r>
            <w:proofErr w:type="gramStart"/>
            <w:r w:rsidRPr="000A579B">
              <w:rPr>
                <w:rFonts w:ascii="標楷體" w:eastAsia="標楷體" w:hAnsi="標楷體" w:cs="新細明體" w:hint="eastAsia"/>
                <w:color w:val="auto"/>
                <w:sz w:val="23"/>
                <w:szCs w:val="23"/>
              </w:rPr>
              <w:t>媒體識讀的</w:t>
            </w:r>
            <w:proofErr w:type="gramEnd"/>
            <w:r w:rsidRPr="000A579B">
              <w:rPr>
                <w:rFonts w:ascii="標楷體" w:eastAsia="標楷體" w:hAnsi="標楷體" w:cs="新細明體" w:hint="eastAsia"/>
                <w:color w:val="auto"/>
                <w:sz w:val="23"/>
                <w:szCs w:val="23"/>
              </w:rPr>
              <w:t>能力，並能了解人與科技、資訊、媒體的互動關係。</w:t>
            </w:r>
          </w:p>
          <w:p w:rsidR="00AA14EE" w:rsidRPr="000A579B" w:rsidRDefault="00AA14EE" w:rsidP="00AA14E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3"/>
                <w:szCs w:val="23"/>
              </w:rPr>
            </w:pPr>
            <w:r w:rsidRPr="000A579B">
              <w:rPr>
                <w:rFonts w:ascii="標楷體" w:eastAsia="標楷體" w:hAnsi="標楷體" w:cs="新細明體" w:hint="eastAsia"/>
                <w:color w:val="auto"/>
                <w:sz w:val="23"/>
                <w:szCs w:val="23"/>
              </w:rPr>
              <w:t>科-J-B3 了解美感應用於科技的特質，並進行科技創作與分享。</w:t>
            </w:r>
          </w:p>
          <w:p w:rsidR="00AA14EE" w:rsidRPr="000A579B" w:rsidRDefault="00AA14EE" w:rsidP="00AA14E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3"/>
                <w:szCs w:val="23"/>
              </w:rPr>
            </w:pPr>
            <w:r w:rsidRPr="000A579B">
              <w:rPr>
                <w:rFonts w:ascii="標楷體" w:eastAsia="標楷體" w:hAnsi="標楷體" w:cs="新細明體" w:hint="eastAsia"/>
                <w:color w:val="auto"/>
                <w:sz w:val="23"/>
                <w:szCs w:val="23"/>
              </w:rPr>
              <w:t>科-J-C1 理解科技與人文議題，培養科技發展衍生之守法觀念與公民意識。</w:t>
            </w:r>
          </w:p>
          <w:p w:rsidR="00AA14EE" w:rsidRPr="000A579B" w:rsidRDefault="00AA14EE" w:rsidP="00AA14EE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3"/>
                <w:szCs w:val="23"/>
              </w:rPr>
            </w:pPr>
            <w:r w:rsidRPr="000A579B">
              <w:rPr>
                <w:rFonts w:ascii="標楷體" w:eastAsia="標楷體" w:hAnsi="標楷體" w:cs="新細明體" w:hint="eastAsia"/>
                <w:color w:val="auto"/>
                <w:sz w:val="23"/>
                <w:szCs w:val="23"/>
              </w:rPr>
              <w:t>科-J-C2 運用科技工具進行溝通協調及團隊合作，以完成科技專題活動。</w:t>
            </w:r>
          </w:p>
          <w:p w:rsidR="00F63C53" w:rsidRPr="00F63C53" w:rsidRDefault="00F63C53" w:rsidP="00F63C53">
            <w:pPr>
              <w:pStyle w:val="Default"/>
              <w:jc w:val="left"/>
              <w:rPr>
                <w:rFonts w:eastAsia="標楷體" w:cs="新細明體"/>
                <w:color w:val="auto"/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科</w:t>
            </w:r>
            <w:r w:rsidRPr="00F63C53">
              <w:rPr>
                <w:rFonts w:eastAsia="標楷體" w:cs="新細明體"/>
                <w:color w:val="auto"/>
                <w:sz w:val="23"/>
                <w:szCs w:val="23"/>
              </w:rPr>
              <w:t xml:space="preserve">S-U-A2 </w:t>
            </w:r>
            <w:r w:rsidRPr="00F63C53">
              <w:rPr>
                <w:rFonts w:eastAsia="標楷體" w:cs="新細明體" w:hint="eastAsia"/>
                <w:color w:val="auto"/>
                <w:sz w:val="23"/>
                <w:szCs w:val="23"/>
              </w:rPr>
              <w:t>運用科技工具與策略進行系統思考與分析探索，並有效解決問題。</w:t>
            </w:r>
            <w:r w:rsidRPr="00F63C53">
              <w:rPr>
                <w:rFonts w:eastAsia="標楷體" w:cs="新細明體"/>
                <w:color w:val="auto"/>
                <w:sz w:val="23"/>
                <w:szCs w:val="23"/>
              </w:rPr>
              <w:t xml:space="preserve"> </w:t>
            </w:r>
          </w:p>
          <w:p w:rsidR="00F63C53" w:rsidRPr="00F63C53" w:rsidRDefault="00F63C53" w:rsidP="00F63C53">
            <w:pPr>
              <w:pStyle w:val="Default"/>
              <w:jc w:val="left"/>
              <w:rPr>
                <w:sz w:val="23"/>
                <w:szCs w:val="23"/>
              </w:rPr>
            </w:pPr>
          </w:p>
          <w:p w:rsidR="00EA6964" w:rsidRPr="0015243F" w:rsidRDefault="00EA6964" w:rsidP="00E806A7">
            <w:pPr>
              <w:widowControl w:val="0"/>
              <w:jc w:val="left"/>
              <w:rPr>
                <w:rFonts w:ascii="標楷體" w:eastAsia="標楷體" w:hAnsi="標楷體"/>
                <w:lang w:eastAsia="zh-HK"/>
              </w:rPr>
            </w:pPr>
          </w:p>
        </w:tc>
      </w:tr>
    </w:tbl>
    <w:p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:rsidR="00760AB4" w:rsidRPr="00A77E44" w:rsidRDefault="00760AB4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56E" w:rsidRPr="00FD2D60" w:rsidRDefault="00B00722" w:rsidP="00FD2D60">
            <w:pPr>
              <w:jc w:val="lef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第1-</w:t>
            </w:r>
            <w:r w:rsidR="00675458">
              <w:rPr>
                <w:rFonts w:ascii="標楷體" w:eastAsia="標楷體" w:hAnsi="標楷體"/>
              </w:rPr>
              <w:t>7</w:t>
            </w:r>
            <w:r>
              <w:rPr>
                <w:rFonts w:ascii="標楷體" w:eastAsia="標楷體" w:hAnsi="標楷體" w:hint="eastAsia"/>
              </w:rPr>
              <w:t>週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51EE" w:rsidRPr="003D34F3" w:rsidRDefault="007651EE" w:rsidP="007651EE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3D34F3">
              <w:rPr>
                <w:rFonts w:eastAsia="標楷體"/>
                <w:color w:val="auto"/>
              </w:rPr>
              <w:t>運 a-IV-1 能落實健康的數位使用習慣與態度。</w:t>
            </w:r>
          </w:p>
          <w:p w:rsidR="005F1E75" w:rsidRPr="003D34F3" w:rsidRDefault="005F1E75" w:rsidP="005F1E75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3D34F3">
              <w:rPr>
                <w:rFonts w:eastAsia="標楷體"/>
                <w:color w:val="auto"/>
              </w:rPr>
              <w:t>運 t-IV-4 能應用運算思維解析問題。</w:t>
            </w:r>
          </w:p>
          <w:p w:rsidR="007651EE" w:rsidRPr="003D34F3" w:rsidRDefault="005F1E75" w:rsidP="007651EE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3D34F3">
              <w:rPr>
                <w:rFonts w:eastAsia="標楷體"/>
                <w:color w:val="auto"/>
              </w:rPr>
              <w:t>設 a-V-3 能不受性別限制主 動關注並參與生活 中的科技議題。</w:t>
            </w:r>
          </w:p>
          <w:p w:rsidR="00F63C53" w:rsidRPr="00F63C53" w:rsidRDefault="00F63C53" w:rsidP="00F63C5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3D34F3">
              <w:rPr>
                <w:rFonts w:eastAsia="標楷體" w:hint="eastAsia"/>
                <w:color w:val="auto"/>
              </w:rPr>
              <w:t>運</w:t>
            </w:r>
            <w:r w:rsidRPr="003D34F3">
              <w:rPr>
                <w:rFonts w:eastAsia="標楷體"/>
                <w:color w:val="auto"/>
              </w:rPr>
              <w:t xml:space="preserve">a-IV-2 </w:t>
            </w:r>
            <w:r w:rsidRPr="003D34F3">
              <w:rPr>
                <w:rFonts w:eastAsia="標楷體" w:hint="eastAsia"/>
                <w:color w:val="auto"/>
              </w:rPr>
              <w:t>能了解資訊科技相關之法律、倫理及社會議題，以保護自己與尊重他人。</w:t>
            </w:r>
            <w:r w:rsidRPr="003D34F3">
              <w:rPr>
                <w:rFonts w:eastAsia="標楷體"/>
                <w:color w:val="auto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4EF4" w:rsidRPr="003D34F3" w:rsidRDefault="00854EF4" w:rsidP="00854EF4">
            <w:pPr>
              <w:pStyle w:val="Default"/>
              <w:rPr>
                <w:rFonts w:eastAsia="標楷體"/>
                <w:color w:val="auto"/>
              </w:rPr>
            </w:pPr>
            <w:r w:rsidRPr="003D34F3">
              <w:rPr>
                <w:rFonts w:eastAsia="標楷體" w:hint="eastAsia"/>
                <w:color w:val="auto"/>
              </w:rPr>
              <w:t>資</w:t>
            </w:r>
            <w:r w:rsidRPr="003D34F3">
              <w:rPr>
                <w:rFonts w:eastAsia="標楷體"/>
                <w:color w:val="auto"/>
              </w:rPr>
              <w:t xml:space="preserve">H-IV-2 </w:t>
            </w:r>
            <w:r w:rsidRPr="003D34F3">
              <w:rPr>
                <w:rFonts w:eastAsia="標楷體" w:hint="eastAsia"/>
                <w:color w:val="auto"/>
              </w:rPr>
              <w:t>資訊科技合理使用原則。</w:t>
            </w:r>
          </w:p>
          <w:p w:rsidR="00DE1500" w:rsidRDefault="00DE1500" w:rsidP="00AA14E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5F1E75" w:rsidRPr="003D34F3" w:rsidRDefault="005F1E75" w:rsidP="005F1E75">
            <w:pPr>
              <w:pStyle w:val="Default"/>
              <w:rPr>
                <w:rFonts w:eastAsia="標楷體"/>
                <w:color w:val="auto"/>
              </w:rPr>
            </w:pPr>
            <w:r w:rsidRPr="003D34F3">
              <w:rPr>
                <w:rFonts w:eastAsia="標楷體" w:hint="eastAsia"/>
                <w:color w:val="auto"/>
              </w:rPr>
              <w:t>資</w:t>
            </w:r>
            <w:r w:rsidRPr="003D34F3">
              <w:rPr>
                <w:rFonts w:eastAsia="標楷體"/>
                <w:color w:val="auto"/>
              </w:rPr>
              <w:t xml:space="preserve">T-IV-2 </w:t>
            </w:r>
            <w:r w:rsidRPr="003D34F3">
              <w:rPr>
                <w:rFonts w:eastAsia="標楷體" w:hint="eastAsia"/>
                <w:color w:val="auto"/>
              </w:rPr>
              <w:t>資訊科技應用專題。</w:t>
            </w:r>
          </w:p>
          <w:p w:rsidR="005F1E75" w:rsidRPr="003D34F3" w:rsidRDefault="005F1E75" w:rsidP="005F1E75">
            <w:pPr>
              <w:pStyle w:val="Default"/>
              <w:rPr>
                <w:rFonts w:eastAsia="標楷體"/>
                <w:color w:val="auto"/>
              </w:rPr>
            </w:pPr>
          </w:p>
          <w:p w:rsidR="00854EF4" w:rsidRPr="003D34F3" w:rsidRDefault="005F1E75" w:rsidP="00AA14E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D34F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資 H-V-3</w:t>
            </w:r>
            <w:r w:rsidRPr="003D34F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　</w:t>
            </w:r>
            <w:r w:rsidRPr="003D34F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資訊科技對人與社會的影響與衝擊。</w:t>
            </w:r>
          </w:p>
          <w:p w:rsidR="00F63C53" w:rsidRPr="003D34F3" w:rsidRDefault="00F63C53" w:rsidP="00AA14E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63C53" w:rsidRPr="003D34F3" w:rsidRDefault="00F63C53" w:rsidP="00AA14E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63C53" w:rsidRPr="003D34F3" w:rsidRDefault="00F63C53" w:rsidP="00AA14E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63C53" w:rsidRPr="003D34F3" w:rsidRDefault="00F63C53" w:rsidP="00AA14E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F63C53" w:rsidRPr="003D34F3" w:rsidRDefault="00F63C53" w:rsidP="00F63C53">
            <w:pPr>
              <w:pStyle w:val="Default"/>
              <w:rPr>
                <w:rFonts w:eastAsia="標楷體"/>
                <w:color w:val="auto"/>
              </w:rPr>
            </w:pPr>
            <w:r w:rsidRPr="003D34F3">
              <w:rPr>
                <w:rFonts w:eastAsia="標楷體" w:hint="eastAsia"/>
                <w:color w:val="auto"/>
              </w:rPr>
              <w:t>資</w:t>
            </w:r>
            <w:r w:rsidRPr="003D34F3">
              <w:rPr>
                <w:rFonts w:eastAsia="標楷體"/>
                <w:color w:val="auto"/>
              </w:rPr>
              <w:t xml:space="preserve">H-IV-5 </w:t>
            </w:r>
          </w:p>
          <w:p w:rsidR="00F63C53" w:rsidRPr="003D34F3" w:rsidRDefault="00F63C53" w:rsidP="00F63C53">
            <w:pPr>
              <w:pStyle w:val="Default"/>
              <w:rPr>
                <w:rFonts w:eastAsia="標楷體"/>
                <w:color w:val="auto"/>
              </w:rPr>
            </w:pPr>
            <w:r w:rsidRPr="003D34F3">
              <w:rPr>
                <w:rFonts w:eastAsia="標楷體" w:hint="eastAsia"/>
                <w:color w:val="auto"/>
              </w:rPr>
              <w:t>資訊倫理與法律。</w:t>
            </w:r>
          </w:p>
          <w:p w:rsidR="00F63C53" w:rsidRPr="003D34F3" w:rsidRDefault="00F63C53" w:rsidP="00F63C53">
            <w:pPr>
              <w:pStyle w:val="Default"/>
              <w:rPr>
                <w:rFonts w:eastAsia="標楷體"/>
                <w:color w:val="auto"/>
              </w:rPr>
            </w:pPr>
          </w:p>
          <w:p w:rsidR="00F63C53" w:rsidRPr="005F1E75" w:rsidRDefault="00F63C53" w:rsidP="00AA14E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Default="00082421" w:rsidP="001A1539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lang w:eastAsia="zh-HK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主題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 w:rsidR="00B00722"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素材練習-</w:t>
            </w:r>
            <w:r w:rsidR="006808FC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成長故事</w:t>
            </w:r>
          </w:p>
          <w:p w:rsidR="00C82AA2" w:rsidRDefault="00C82AA2" w:rsidP="00754DD2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C82A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回顧從小到大家庭生活花絮</w:t>
            </w:r>
          </w:p>
          <w:p w:rsidR="00BB3BE0" w:rsidRPr="00BB3BE0" w:rsidRDefault="00BB3BE0" w:rsidP="00BB3BE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AA14EE" w:rsidRPr="00460735" w:rsidRDefault="00AA14EE" w:rsidP="00AA14E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</w:t>
            </w: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h1會聲會影X2簡介</w:t>
            </w:r>
          </w:p>
          <w:p w:rsidR="00AA14EE" w:rsidRPr="00460735" w:rsidRDefault="00AA14EE" w:rsidP="00AA14E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</w:t>
            </w: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h2數位攝影機的介紹與連接</w:t>
            </w:r>
          </w:p>
          <w:p w:rsidR="00AA14EE" w:rsidRPr="00460735" w:rsidRDefault="00AA14EE" w:rsidP="00AA14EE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</w:t>
            </w: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h3 家庭影片素材準備</w:t>
            </w:r>
          </w:p>
          <w:p w:rsidR="00AA14EE" w:rsidRPr="00460735" w:rsidRDefault="00AA14EE" w:rsidP="00AA14E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</w:t>
            </w: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h4 影片的擷取、匯入與修剪</w:t>
            </w:r>
          </w:p>
          <w:p w:rsidR="00A30498" w:rsidRPr="00AA14EE" w:rsidRDefault="00AA14EE" w:rsidP="00854EF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</w:t>
            </w: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h5 為影片進行簡易編輯，完成影音光碟作品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460735" w:rsidRDefault="00675458" w:rsidP="00DE150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30498" w:rsidRPr="00460735" w:rsidRDefault="00B00722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選自會聲會影X2(旗標)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00722" w:rsidRPr="00460735" w:rsidRDefault="00B00722" w:rsidP="00B00722">
            <w:pPr>
              <w:ind w:leftChars="-12" w:left="-17" w:hangingChars="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態度檢核、</w:t>
            </w:r>
          </w:p>
          <w:p w:rsidR="00B00722" w:rsidRPr="00460735" w:rsidRDefault="00B00722" w:rsidP="00B00722">
            <w:pPr>
              <w:ind w:leftChars="-12" w:left="-17" w:hangingChars="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資料蒐集整理、</w:t>
            </w:r>
          </w:p>
          <w:p w:rsidR="00B00722" w:rsidRPr="00460735" w:rsidRDefault="00B00722" w:rsidP="00B00722">
            <w:pPr>
              <w:ind w:leftChars="-12" w:left="-17" w:hangingChars="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課堂問答、實務操作</w:t>
            </w:r>
          </w:p>
          <w:p w:rsidR="00A30498" w:rsidRPr="00460735" w:rsidRDefault="00B00722" w:rsidP="002F154B">
            <w:pPr>
              <w:ind w:left="85"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作業：</w:t>
            </w:r>
            <w:r w:rsidR="003C2798"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家庭生活小花絮</w:t>
            </w:r>
            <w:r w:rsidR="00116D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之創作理念&amp;作品展示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2798" w:rsidRPr="00460735" w:rsidRDefault="00A30498" w:rsidP="003C279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家庭教育</w:t>
            </w:r>
          </w:p>
          <w:p w:rsidR="00A30498" w:rsidRPr="00460735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460735" w:rsidRDefault="00E7260E" w:rsidP="00E5394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第一次段考</w:t>
            </w:r>
            <w:r w:rsidR="00E53948">
              <w:rPr>
                <w:rFonts w:ascii="標楷體" w:eastAsia="標楷體" w:hAnsi="標楷體" w:cs="標楷體"/>
                <w:color w:val="auto"/>
                <w:sz w:val="24"/>
                <w:szCs w:val="24"/>
                <w:lang w:eastAsia="zh-HK"/>
              </w:rPr>
              <w:br/>
            </w:r>
            <w:r w:rsidR="00E539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(暫定第七</w:t>
            </w:r>
            <w:proofErr w:type="gramStart"/>
            <w:r w:rsidR="00E539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="00E539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</w:tc>
      </w:tr>
      <w:tr w:rsidR="003C2798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656E" w:rsidRDefault="003C2798" w:rsidP="00FD2D60">
            <w:pPr>
              <w:jc w:val="lef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第</w:t>
            </w:r>
            <w:r w:rsidR="00675458"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 w:hint="eastAsia"/>
              </w:rPr>
              <w:t>-1</w:t>
            </w:r>
            <w:r w:rsidR="00675458">
              <w:rPr>
                <w:rFonts w:ascii="標楷體" w:eastAsia="標楷體" w:hAnsi="標楷體"/>
              </w:rPr>
              <w:t>4</w:t>
            </w:r>
            <w:proofErr w:type="gramStart"/>
            <w:r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2798" w:rsidRPr="003D34F3" w:rsidRDefault="007651EE" w:rsidP="003C2798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3D34F3">
              <w:rPr>
                <w:rFonts w:eastAsia="標楷體"/>
                <w:color w:val="auto"/>
              </w:rPr>
              <w:t>運 c-IV-2 能選用適當的資訊科技與他人合作完成作品。</w:t>
            </w:r>
          </w:p>
          <w:p w:rsidR="007651EE" w:rsidRPr="003D34F3" w:rsidRDefault="007651EE" w:rsidP="003C2798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3D34F3">
              <w:rPr>
                <w:rFonts w:eastAsia="標楷體"/>
                <w:color w:val="auto"/>
              </w:rPr>
              <w:t>運 c-IV-3 能應用資訊科技與他人合作進行數位創作。</w:t>
            </w:r>
          </w:p>
          <w:p w:rsidR="007651EE" w:rsidRPr="003D34F3" w:rsidRDefault="00E301C0" w:rsidP="00E301C0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3D34F3">
              <w:rPr>
                <w:rFonts w:eastAsia="標楷體" w:hint="eastAsia"/>
                <w:color w:val="auto"/>
              </w:rPr>
              <w:t>設</w:t>
            </w:r>
            <w:r w:rsidRPr="003D34F3">
              <w:rPr>
                <w:rFonts w:eastAsia="標楷體"/>
                <w:color w:val="auto"/>
              </w:rPr>
              <w:t xml:space="preserve">c-IV-3 </w:t>
            </w:r>
            <w:r w:rsidRPr="003D34F3">
              <w:rPr>
                <w:rFonts w:eastAsia="標楷體" w:hint="eastAsia"/>
                <w:color w:val="auto"/>
              </w:rPr>
              <w:t>能具備與人溝通、協</w:t>
            </w:r>
            <w:r w:rsidR="007651EE" w:rsidRPr="003D34F3">
              <w:rPr>
                <w:rFonts w:eastAsia="標楷體"/>
                <w:color w:val="auto"/>
              </w:rPr>
              <w:t>調、</w:t>
            </w:r>
            <w:r w:rsidR="00BD1E7A" w:rsidRPr="003D34F3">
              <w:rPr>
                <w:rFonts w:eastAsia="標楷體" w:hint="eastAsia"/>
                <w:color w:val="auto"/>
              </w:rPr>
              <w:t>合作</w:t>
            </w:r>
            <w:r w:rsidR="007651EE" w:rsidRPr="003D34F3">
              <w:rPr>
                <w:rFonts w:eastAsia="標楷體"/>
                <w:color w:val="auto"/>
              </w:rPr>
              <w:t>的能力。</w:t>
            </w:r>
          </w:p>
          <w:p w:rsidR="00F63C53" w:rsidRPr="003D34F3" w:rsidRDefault="00F63C53" w:rsidP="00F63C53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3D34F3">
              <w:rPr>
                <w:rFonts w:eastAsia="標楷體" w:hint="eastAsia"/>
                <w:color w:val="auto"/>
              </w:rPr>
              <w:t>運</w:t>
            </w:r>
            <w:r w:rsidRPr="003D34F3">
              <w:rPr>
                <w:rFonts w:eastAsia="標楷體"/>
                <w:color w:val="auto"/>
              </w:rPr>
              <w:t xml:space="preserve">t-IV-4 </w:t>
            </w:r>
            <w:r w:rsidRPr="003D34F3">
              <w:rPr>
                <w:rFonts w:eastAsia="標楷體" w:hint="eastAsia"/>
                <w:color w:val="auto"/>
              </w:rPr>
              <w:t>能應用運算思維解析問題。</w:t>
            </w:r>
            <w:r w:rsidRPr="003D34F3">
              <w:rPr>
                <w:rFonts w:eastAsia="標楷體"/>
                <w:color w:val="auto"/>
              </w:rPr>
              <w:t xml:space="preserve"> </w:t>
            </w:r>
          </w:p>
          <w:p w:rsidR="00F63C53" w:rsidRPr="003D34F3" w:rsidRDefault="00F63C53" w:rsidP="00F63C53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  <w:p w:rsidR="00F63C53" w:rsidRPr="00460735" w:rsidRDefault="00F63C53" w:rsidP="00E301C0">
            <w:pPr>
              <w:pStyle w:val="Default"/>
              <w:jc w:val="left"/>
              <w:rPr>
                <w:rFonts w:eastAsia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4EF4" w:rsidRPr="003D34F3" w:rsidRDefault="00854EF4" w:rsidP="00854EF4">
            <w:pPr>
              <w:pStyle w:val="Default"/>
              <w:rPr>
                <w:rFonts w:eastAsia="標楷體"/>
                <w:color w:val="auto"/>
              </w:rPr>
            </w:pPr>
            <w:r w:rsidRPr="003D34F3">
              <w:rPr>
                <w:rFonts w:eastAsia="標楷體" w:hint="eastAsia"/>
                <w:color w:val="auto"/>
              </w:rPr>
              <w:t>資</w:t>
            </w:r>
            <w:r w:rsidRPr="003D34F3">
              <w:rPr>
                <w:rFonts w:eastAsia="標楷體"/>
                <w:color w:val="auto"/>
              </w:rPr>
              <w:t xml:space="preserve">T-IV-1 </w:t>
            </w:r>
            <w:r w:rsidRPr="003D34F3">
              <w:rPr>
                <w:rFonts w:eastAsia="標楷體" w:hint="eastAsia"/>
                <w:color w:val="auto"/>
              </w:rPr>
              <w:t>資料處理應用專題。</w:t>
            </w:r>
          </w:p>
          <w:p w:rsidR="00854EF4" w:rsidRPr="003D34F3" w:rsidRDefault="00854EF4" w:rsidP="00854EF4">
            <w:pPr>
              <w:pStyle w:val="Default"/>
              <w:rPr>
                <w:rFonts w:eastAsia="標楷體"/>
                <w:color w:val="auto"/>
              </w:rPr>
            </w:pPr>
          </w:p>
          <w:p w:rsidR="00854EF4" w:rsidRPr="003D34F3" w:rsidRDefault="00854EF4" w:rsidP="00854EF4">
            <w:pPr>
              <w:pStyle w:val="Default"/>
              <w:rPr>
                <w:rFonts w:eastAsia="標楷體"/>
                <w:color w:val="auto"/>
              </w:rPr>
            </w:pPr>
          </w:p>
          <w:p w:rsidR="00854EF4" w:rsidRPr="003D34F3" w:rsidRDefault="00854EF4" w:rsidP="00854EF4">
            <w:pPr>
              <w:pStyle w:val="Default"/>
              <w:rPr>
                <w:rFonts w:eastAsia="標楷體"/>
                <w:color w:val="auto"/>
              </w:rPr>
            </w:pPr>
          </w:p>
          <w:p w:rsidR="00854EF4" w:rsidRPr="003D34F3" w:rsidRDefault="00854EF4" w:rsidP="00854EF4">
            <w:pPr>
              <w:pStyle w:val="Default"/>
              <w:rPr>
                <w:rFonts w:eastAsia="標楷體"/>
                <w:color w:val="auto"/>
              </w:rPr>
            </w:pPr>
          </w:p>
          <w:p w:rsidR="00854EF4" w:rsidRPr="003D34F3" w:rsidRDefault="00854EF4" w:rsidP="00854EF4">
            <w:pPr>
              <w:pStyle w:val="Default"/>
              <w:rPr>
                <w:rFonts w:eastAsia="標楷體"/>
                <w:color w:val="auto"/>
              </w:rPr>
            </w:pPr>
            <w:r w:rsidRPr="003D34F3">
              <w:rPr>
                <w:rFonts w:eastAsia="標楷體" w:hint="eastAsia"/>
                <w:color w:val="auto"/>
              </w:rPr>
              <w:t>資</w:t>
            </w:r>
            <w:r w:rsidRPr="003D34F3">
              <w:rPr>
                <w:rFonts w:eastAsia="標楷體"/>
                <w:color w:val="auto"/>
              </w:rPr>
              <w:t xml:space="preserve">T-IV-2 </w:t>
            </w:r>
            <w:r w:rsidRPr="003D34F3">
              <w:rPr>
                <w:rFonts w:eastAsia="標楷體" w:hint="eastAsia"/>
                <w:color w:val="auto"/>
              </w:rPr>
              <w:t>資訊科技應用專題。</w:t>
            </w:r>
          </w:p>
          <w:p w:rsidR="00854EF4" w:rsidRPr="003D34F3" w:rsidRDefault="00854EF4" w:rsidP="00854EF4">
            <w:pPr>
              <w:pStyle w:val="Default"/>
              <w:rPr>
                <w:rFonts w:eastAsia="標楷體"/>
                <w:color w:val="auto"/>
              </w:rPr>
            </w:pPr>
          </w:p>
          <w:p w:rsidR="003C2798" w:rsidRDefault="003C2798" w:rsidP="00C815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54EF4" w:rsidRPr="00854EF4" w:rsidRDefault="00854EF4" w:rsidP="00C815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2AA2" w:rsidRDefault="00082421" w:rsidP="00C82AA2">
            <w:pPr>
              <w:jc w:val="left"/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主題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proofErr w:type="gramStart"/>
            <w:r w:rsidR="003C2798"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鷺中足跡</w:t>
            </w:r>
            <w:proofErr w:type="gramEnd"/>
            <w:r w:rsidR="00C82AA2" w:rsidRPr="00C82AA2">
              <w:rPr>
                <w:rFonts w:hint="eastAsia"/>
              </w:rPr>
              <w:t xml:space="preserve"> </w:t>
            </w:r>
          </w:p>
          <w:p w:rsidR="003C2798" w:rsidRDefault="00C82AA2" w:rsidP="00C82AA2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C82A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於鷺中</w:t>
            </w:r>
            <w:proofErr w:type="gramEnd"/>
            <w:r w:rsidRPr="00C82A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個人或班級光榮紀錄</w:t>
            </w:r>
          </w:p>
          <w:p w:rsidR="00C82AA2" w:rsidRDefault="00C82AA2" w:rsidP="00C82AA2">
            <w:pPr>
              <w:pStyle w:val="aff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分組活動</w:t>
            </w: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2-3人一組</w:t>
            </w:r>
          </w:p>
          <w:p w:rsidR="00BB3BE0" w:rsidRPr="00BB3BE0" w:rsidRDefault="00BB3BE0" w:rsidP="00BB3BE0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8153A" w:rsidRPr="00460735" w:rsidRDefault="00C8153A" w:rsidP="00C815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</w:t>
            </w: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h5 為影片進行簡易編輯，完成影音光碟作品</w:t>
            </w:r>
          </w:p>
          <w:p w:rsidR="00C8153A" w:rsidRPr="00460735" w:rsidRDefault="00C8153A" w:rsidP="00C815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</w:t>
            </w: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h6 </w:t>
            </w:r>
            <w:proofErr w:type="gramStart"/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按排</w:t>
            </w:r>
            <w:proofErr w:type="gramEnd"/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故事情節</w:t>
            </w:r>
          </w:p>
          <w:p w:rsidR="00C8153A" w:rsidRPr="00460735" w:rsidRDefault="00C8153A" w:rsidP="00C815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</w:t>
            </w: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h7 生動有趣的轉場效果</w:t>
            </w:r>
          </w:p>
          <w:p w:rsidR="00C8153A" w:rsidRPr="00C8153A" w:rsidRDefault="00C8153A" w:rsidP="003C2798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2798" w:rsidRPr="00460735" w:rsidRDefault="00082421" w:rsidP="00DE1500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2798" w:rsidRPr="00460735" w:rsidRDefault="00460735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選自會聲會影X2(旗標)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2798" w:rsidRPr="00460735" w:rsidRDefault="003C2798" w:rsidP="003C2798">
            <w:pPr>
              <w:ind w:leftChars="-12" w:left="-17" w:hangingChars="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態度檢核、</w:t>
            </w:r>
          </w:p>
          <w:p w:rsidR="003C2798" w:rsidRPr="00460735" w:rsidRDefault="003C2798" w:rsidP="003C2798">
            <w:pPr>
              <w:ind w:leftChars="-12" w:left="-17" w:hangingChars="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資料蒐集整理、</w:t>
            </w:r>
          </w:p>
          <w:p w:rsidR="003C2798" w:rsidRPr="00460735" w:rsidRDefault="003C2798" w:rsidP="003C279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課堂問答、實務操作</w:t>
            </w:r>
          </w:p>
          <w:p w:rsidR="003C2798" w:rsidRPr="00460735" w:rsidRDefault="00460735" w:rsidP="00B00722">
            <w:pPr>
              <w:ind w:leftChars="-12" w:left="-17" w:hangingChars="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作業：</w:t>
            </w:r>
            <w:proofErr w:type="gramStart"/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鷺中足跡</w:t>
            </w:r>
            <w:proofErr w:type="gramEnd"/>
            <w:r w:rsidR="00116D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之創作理念&amp;作品展示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C2798" w:rsidRPr="00460735" w:rsidRDefault="003C2798" w:rsidP="003C279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C2798" w:rsidRPr="00460735" w:rsidRDefault="00E7260E" w:rsidP="00E5394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第二次段考</w:t>
            </w:r>
            <w:r w:rsidR="00E53948">
              <w:rPr>
                <w:rFonts w:ascii="標楷體" w:eastAsia="標楷體" w:hAnsi="標楷體" w:cs="標楷體"/>
                <w:color w:val="auto"/>
                <w:sz w:val="24"/>
                <w:szCs w:val="24"/>
                <w:lang w:eastAsia="zh-HK"/>
              </w:rPr>
              <w:br/>
            </w:r>
            <w:r w:rsidR="00E539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(暫定第1</w:t>
            </w:r>
            <w:r w:rsidR="00A24DF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="00E539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="00E5394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</w:tc>
      </w:tr>
      <w:tr w:rsidR="00DE1500" w:rsidRPr="00500692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F27E7" w:rsidRDefault="00460735" w:rsidP="00FD2D60">
            <w:pPr>
              <w:jc w:val="lef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第1</w:t>
            </w:r>
            <w:r w:rsidR="00675458"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 w:hint="eastAsia"/>
              </w:rPr>
              <w:t>-2</w:t>
            </w:r>
            <w:r w:rsidR="00675458">
              <w:rPr>
                <w:rFonts w:ascii="標楷體" w:eastAsia="標楷體" w:hAnsi="標楷體"/>
              </w:rPr>
              <w:t>1</w:t>
            </w:r>
            <w:proofErr w:type="gramStart"/>
            <w:r>
              <w:rPr>
                <w:rFonts w:ascii="標楷體" w:eastAsia="標楷體" w:hAnsi="標楷體" w:hint="eastAsia"/>
              </w:rPr>
              <w:t>週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51EE" w:rsidRPr="003D34F3" w:rsidRDefault="007651EE" w:rsidP="007651EE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3D34F3">
              <w:rPr>
                <w:rFonts w:eastAsia="標楷體"/>
                <w:color w:val="auto"/>
              </w:rPr>
              <w:t>運 t-IV-4 能應用運算思維解析問題。</w:t>
            </w:r>
          </w:p>
          <w:p w:rsidR="007651EE" w:rsidRPr="003D34F3" w:rsidRDefault="007651EE" w:rsidP="007651EE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3D34F3">
              <w:rPr>
                <w:rFonts w:eastAsia="標楷體"/>
                <w:color w:val="auto"/>
              </w:rPr>
              <w:t>運 a-IV-1 能落實健康的數位使用習慣與態度。</w:t>
            </w:r>
          </w:p>
          <w:p w:rsidR="00B04177" w:rsidRPr="003D34F3" w:rsidRDefault="00B04177" w:rsidP="00B04177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3D34F3">
              <w:rPr>
                <w:rFonts w:eastAsia="標楷體"/>
                <w:color w:val="auto"/>
              </w:rPr>
              <w:t>設 c-IV-2 能在實作活動中</w:t>
            </w:r>
            <w:r w:rsidRPr="003D34F3">
              <w:rPr>
                <w:rFonts w:eastAsia="標楷體"/>
                <w:color w:val="auto"/>
              </w:rPr>
              <w:lastRenderedPageBreak/>
              <w:t>展現創新思考的能力。</w:t>
            </w:r>
          </w:p>
          <w:p w:rsidR="00DE1500" w:rsidRPr="00EA6964" w:rsidRDefault="00EA6964" w:rsidP="00EA6964">
            <w:pPr>
              <w:pStyle w:val="Default"/>
              <w:jc w:val="left"/>
              <w:rPr>
                <w:rFonts w:eastAsia="標楷體"/>
                <w:color w:val="auto"/>
              </w:rPr>
            </w:pPr>
            <w:r w:rsidRPr="003D34F3">
              <w:rPr>
                <w:rFonts w:eastAsia="標楷體" w:hint="eastAsia"/>
                <w:color w:val="auto"/>
              </w:rPr>
              <w:t>運</w:t>
            </w:r>
            <w:r w:rsidRPr="003D34F3">
              <w:rPr>
                <w:rFonts w:eastAsia="標楷體"/>
                <w:color w:val="auto"/>
              </w:rPr>
              <w:t>p-IV-1</w:t>
            </w:r>
            <w:r w:rsidRPr="003D34F3">
              <w:rPr>
                <w:rFonts w:eastAsia="標楷體" w:hint="eastAsia"/>
                <w:color w:val="auto"/>
              </w:rPr>
              <w:t>能選用適當的資訊科技組織思維，並進行有效的表達。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4EF4" w:rsidRPr="003D34F3" w:rsidRDefault="00854EF4" w:rsidP="00854EF4">
            <w:pPr>
              <w:pStyle w:val="Default"/>
              <w:rPr>
                <w:rFonts w:eastAsia="標楷體"/>
                <w:color w:val="auto"/>
              </w:rPr>
            </w:pPr>
            <w:r w:rsidRPr="003D34F3">
              <w:rPr>
                <w:rFonts w:eastAsia="標楷體" w:hint="eastAsia"/>
                <w:color w:val="auto"/>
              </w:rPr>
              <w:lastRenderedPageBreak/>
              <w:t>資</w:t>
            </w:r>
            <w:r w:rsidRPr="003D34F3">
              <w:rPr>
                <w:rFonts w:eastAsia="標楷體"/>
                <w:color w:val="auto"/>
              </w:rPr>
              <w:t xml:space="preserve">T-IV-1 </w:t>
            </w:r>
            <w:r w:rsidRPr="003D34F3">
              <w:rPr>
                <w:rFonts w:eastAsia="標楷體" w:hint="eastAsia"/>
                <w:color w:val="auto"/>
              </w:rPr>
              <w:t>資料處理應用專題。</w:t>
            </w:r>
          </w:p>
          <w:p w:rsidR="00854EF4" w:rsidRPr="003D34F3" w:rsidRDefault="00854EF4" w:rsidP="00854EF4">
            <w:pPr>
              <w:pStyle w:val="Default"/>
              <w:rPr>
                <w:rFonts w:eastAsia="標楷體"/>
                <w:color w:val="auto"/>
              </w:rPr>
            </w:pPr>
          </w:p>
          <w:p w:rsidR="00854EF4" w:rsidRPr="003D34F3" w:rsidRDefault="00854EF4" w:rsidP="00854EF4">
            <w:pPr>
              <w:pStyle w:val="Default"/>
              <w:rPr>
                <w:rFonts w:eastAsia="標楷體"/>
                <w:color w:val="auto"/>
              </w:rPr>
            </w:pPr>
            <w:r w:rsidRPr="003D34F3">
              <w:rPr>
                <w:rFonts w:eastAsia="標楷體" w:hint="eastAsia"/>
                <w:color w:val="auto"/>
              </w:rPr>
              <w:t>資</w:t>
            </w:r>
            <w:r w:rsidRPr="003D34F3">
              <w:rPr>
                <w:rFonts w:eastAsia="標楷體"/>
                <w:color w:val="auto"/>
              </w:rPr>
              <w:t>T-IV-</w:t>
            </w:r>
            <w:r w:rsidRPr="003D34F3">
              <w:rPr>
                <w:rFonts w:eastAsia="標楷體" w:hint="eastAsia"/>
                <w:color w:val="auto"/>
              </w:rPr>
              <w:t>2訊科技應用專題。</w:t>
            </w:r>
          </w:p>
          <w:p w:rsidR="00460735" w:rsidRPr="00854EF4" w:rsidRDefault="00460735" w:rsidP="0046073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854EF4" w:rsidRDefault="00854EF4" w:rsidP="0046073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7000B" w:rsidRPr="003D34F3" w:rsidRDefault="00C7000B" w:rsidP="00C7000B">
            <w:pPr>
              <w:pStyle w:val="Default"/>
              <w:rPr>
                <w:rFonts w:eastAsia="標楷體"/>
                <w:color w:val="auto"/>
              </w:rPr>
            </w:pPr>
            <w:r w:rsidRPr="003D34F3">
              <w:rPr>
                <w:rFonts w:eastAsia="標楷體" w:hint="eastAsia"/>
                <w:color w:val="auto"/>
              </w:rPr>
              <w:t>資</w:t>
            </w:r>
            <w:r w:rsidRPr="003D34F3">
              <w:rPr>
                <w:rFonts w:eastAsia="標楷體"/>
                <w:color w:val="auto"/>
              </w:rPr>
              <w:t xml:space="preserve">T-V-1 </w:t>
            </w:r>
          </w:p>
          <w:p w:rsidR="00C7000B" w:rsidRPr="003D34F3" w:rsidRDefault="00C7000B" w:rsidP="00C7000B">
            <w:pPr>
              <w:pStyle w:val="Default"/>
              <w:rPr>
                <w:rFonts w:eastAsia="標楷體"/>
                <w:color w:val="auto"/>
              </w:rPr>
            </w:pPr>
            <w:r w:rsidRPr="003D34F3">
              <w:rPr>
                <w:rFonts w:eastAsia="標楷體" w:hint="eastAsia"/>
                <w:color w:val="auto"/>
              </w:rPr>
              <w:lastRenderedPageBreak/>
              <w:t>數位合作共創的概念與工具使用。</w:t>
            </w:r>
          </w:p>
          <w:p w:rsidR="00EA6964" w:rsidRPr="003D34F3" w:rsidRDefault="00EA6964" w:rsidP="00EA6964">
            <w:pPr>
              <w:pStyle w:val="Default"/>
              <w:rPr>
                <w:rFonts w:eastAsia="標楷體"/>
                <w:color w:val="auto"/>
              </w:rPr>
            </w:pPr>
          </w:p>
          <w:p w:rsidR="00EA6964" w:rsidRPr="003D34F3" w:rsidRDefault="00EA6964" w:rsidP="00EA6964">
            <w:pPr>
              <w:pStyle w:val="Default"/>
              <w:rPr>
                <w:rFonts w:eastAsia="標楷體"/>
                <w:color w:val="auto"/>
              </w:rPr>
            </w:pPr>
            <w:r w:rsidRPr="003D34F3">
              <w:rPr>
                <w:rFonts w:eastAsia="標楷體" w:hint="eastAsia"/>
                <w:color w:val="auto"/>
              </w:rPr>
              <w:t>資</w:t>
            </w:r>
            <w:r w:rsidRPr="003D34F3">
              <w:rPr>
                <w:rFonts w:eastAsia="標楷體"/>
                <w:color w:val="auto"/>
              </w:rPr>
              <w:t xml:space="preserve">T-IV-2 </w:t>
            </w:r>
            <w:r w:rsidRPr="003D34F3">
              <w:rPr>
                <w:rFonts w:eastAsia="標楷體" w:hint="eastAsia"/>
                <w:color w:val="auto"/>
              </w:rPr>
              <w:t>資訊科技應用專題。</w:t>
            </w:r>
          </w:p>
          <w:p w:rsidR="00854EF4" w:rsidRPr="00854EF4" w:rsidRDefault="00854EF4" w:rsidP="0046073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2AA2" w:rsidRDefault="00082421" w:rsidP="00082421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lastRenderedPageBreak/>
              <w:t>主題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r w:rsidR="00B24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難忘的</w:t>
            </w:r>
            <w:r w:rsidR="00116D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XX</w:t>
            </w:r>
            <w:r w:rsidR="00116D24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  <w:p w:rsidR="00C82AA2" w:rsidRPr="00C82AA2" w:rsidRDefault="00C82AA2" w:rsidP="00C82AA2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  <w:lang w:eastAsia="zh-HK"/>
              </w:rPr>
            </w:pPr>
            <w:r w:rsidRPr="00C82AA2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難忘的課程、難忘的校外旅行、開心的校園時光…</w:t>
            </w:r>
          </w:p>
          <w:p w:rsidR="00DE1500" w:rsidRPr="00C82AA2" w:rsidRDefault="00DE1500" w:rsidP="00C82AA2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C8153A" w:rsidRPr="00460735" w:rsidRDefault="00C8153A" w:rsidP="00C815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</w:t>
            </w: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h8 同時播放多段影片</w:t>
            </w:r>
          </w:p>
          <w:p w:rsidR="00C8153A" w:rsidRPr="00460735" w:rsidRDefault="00C8153A" w:rsidP="00C815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</w:t>
            </w: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h9 加上文字動畫</w:t>
            </w:r>
          </w:p>
          <w:p w:rsidR="00C8153A" w:rsidRPr="00460735" w:rsidRDefault="00C8153A" w:rsidP="00C8153A">
            <w:pPr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C</w:t>
            </w: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h10 插入旁白和動聽的背景音樂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E1500" w:rsidRPr="00460735" w:rsidRDefault="00B2447F" w:rsidP="0046073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E1500" w:rsidRPr="00460735" w:rsidRDefault="00DE1500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2447F" w:rsidRPr="00460735" w:rsidRDefault="00B2447F" w:rsidP="00B2447F">
            <w:pPr>
              <w:ind w:leftChars="-12" w:left="-17" w:hangingChars="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態度檢核、</w:t>
            </w:r>
          </w:p>
          <w:p w:rsidR="00B2447F" w:rsidRPr="00460735" w:rsidRDefault="00B2447F" w:rsidP="00BA57F0">
            <w:pPr>
              <w:ind w:leftChars="-12" w:left="-17" w:hangingChars="3" w:hanging="7"/>
              <w:rPr>
                <w:rFonts w:ascii="標楷體" w:eastAsia="標楷體" w:hAnsi="標楷體" w:cs="標楷體"/>
                <w:color w:val="auto"/>
                <w:sz w:val="24"/>
                <w:szCs w:val="24"/>
                <w:lang w:eastAsia="zh-HK"/>
              </w:rPr>
            </w:pP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資料蒐集整理、課堂問答、實務操作</w:t>
            </w:r>
            <w:r w:rsidR="00BA57F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。</w:t>
            </w:r>
          </w:p>
          <w:p w:rsidR="00DE1500" w:rsidRPr="00460735" w:rsidRDefault="00460735" w:rsidP="00BB3BE0">
            <w:pPr>
              <w:ind w:leftChars="-12" w:left="-17" w:hangingChars="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6073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作業：</w:t>
            </w:r>
            <w:r w:rsidR="00B2447F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難忘的</w:t>
            </w:r>
            <w:r w:rsidR="00116D2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XX之創作理念&amp;作品展示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E1500" w:rsidRPr="00460735" w:rsidRDefault="00DE1500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1500" w:rsidRPr="00460735" w:rsidRDefault="00E7260E" w:rsidP="00A24DF8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lang w:eastAsia="zh-HK"/>
              </w:rPr>
              <w:t>第三次段考</w:t>
            </w:r>
            <w:r w:rsidR="00A24DF8">
              <w:rPr>
                <w:rFonts w:ascii="標楷體" w:eastAsia="標楷體" w:hAnsi="標楷體" w:cs="標楷體"/>
                <w:color w:val="auto"/>
                <w:sz w:val="24"/>
                <w:szCs w:val="24"/>
                <w:lang w:eastAsia="zh-HK"/>
              </w:rPr>
              <w:br/>
            </w:r>
            <w:r w:rsidR="00A24DF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(暫定第21</w:t>
            </w:r>
            <w:proofErr w:type="gramStart"/>
            <w:r w:rsidR="00A24DF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  <w:r w:rsidR="00A24DF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</w:tc>
      </w:tr>
    </w:tbl>
    <w:p w:rsidR="00B2447F" w:rsidRDefault="00B2447F" w:rsidP="00DC611E">
      <w:pPr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B2447F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1D8" w:rsidRDefault="004101D8">
      <w:r>
        <w:separator/>
      </w:r>
    </w:p>
  </w:endnote>
  <w:endnote w:type="continuationSeparator" w:id="0">
    <w:p w:rsidR="004101D8" w:rsidRDefault="00410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1D8" w:rsidRDefault="004101D8">
      <w:r>
        <w:separator/>
      </w:r>
    </w:p>
  </w:footnote>
  <w:footnote w:type="continuationSeparator" w:id="0">
    <w:p w:rsidR="004101D8" w:rsidRDefault="004101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A997CCE"/>
    <w:multiLevelType w:val="hybridMultilevel"/>
    <w:tmpl w:val="7B20013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31915A7"/>
    <w:multiLevelType w:val="hybridMultilevel"/>
    <w:tmpl w:val="BF64E622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2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3" w15:restartNumberingAfterBreak="0">
    <w:nsid w:val="63A6159A"/>
    <w:multiLevelType w:val="hybridMultilevel"/>
    <w:tmpl w:val="A3381988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34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5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6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7" w15:restartNumberingAfterBreak="0">
    <w:nsid w:val="7B2D2DBB"/>
    <w:multiLevelType w:val="hybridMultilevel"/>
    <w:tmpl w:val="A0F8D1B8"/>
    <w:lvl w:ilvl="0" w:tplc="56F2EF1E">
      <w:start w:val="1"/>
      <w:numFmt w:val="taiwaneseCountingThousand"/>
      <w:lvlText w:val="(%1)、"/>
      <w:lvlJc w:val="left"/>
      <w:pPr>
        <w:tabs>
          <w:tab w:val="num" w:pos="1811"/>
        </w:tabs>
        <w:ind w:left="1811" w:hanging="480"/>
      </w:pPr>
      <w:rPr>
        <w:rFonts w:hint="eastAsia"/>
      </w:rPr>
    </w:lvl>
    <w:lvl w:ilvl="1" w:tplc="1A4E7F72">
      <w:start w:val="1"/>
      <w:numFmt w:val="taiwaneseCountingThousand"/>
      <w:lvlText w:val="(%2)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20"/>
  </w:num>
  <w:num w:numId="2">
    <w:abstractNumId w:val="36"/>
  </w:num>
  <w:num w:numId="3">
    <w:abstractNumId w:val="25"/>
  </w:num>
  <w:num w:numId="4">
    <w:abstractNumId w:val="31"/>
  </w:num>
  <w:num w:numId="5">
    <w:abstractNumId w:val="28"/>
  </w:num>
  <w:num w:numId="6">
    <w:abstractNumId w:val="27"/>
  </w:num>
  <w:num w:numId="7">
    <w:abstractNumId w:val="2"/>
  </w:num>
  <w:num w:numId="8">
    <w:abstractNumId w:val="22"/>
  </w:num>
  <w:num w:numId="9">
    <w:abstractNumId w:val="18"/>
  </w:num>
  <w:num w:numId="10">
    <w:abstractNumId w:val="30"/>
  </w:num>
  <w:num w:numId="11">
    <w:abstractNumId w:val="34"/>
  </w:num>
  <w:num w:numId="12">
    <w:abstractNumId w:val="35"/>
  </w:num>
  <w:num w:numId="13">
    <w:abstractNumId w:val="21"/>
  </w:num>
  <w:num w:numId="14">
    <w:abstractNumId w:val="11"/>
  </w:num>
  <w:num w:numId="15">
    <w:abstractNumId w:val="9"/>
  </w:num>
  <w:num w:numId="16">
    <w:abstractNumId w:val="26"/>
  </w:num>
  <w:num w:numId="17">
    <w:abstractNumId w:val="10"/>
  </w:num>
  <w:num w:numId="18">
    <w:abstractNumId w:val="0"/>
  </w:num>
  <w:num w:numId="19">
    <w:abstractNumId w:val="23"/>
  </w:num>
  <w:num w:numId="20">
    <w:abstractNumId w:val="24"/>
  </w:num>
  <w:num w:numId="21">
    <w:abstractNumId w:val="15"/>
  </w:num>
  <w:num w:numId="22">
    <w:abstractNumId w:val="5"/>
  </w:num>
  <w:num w:numId="23">
    <w:abstractNumId w:val="3"/>
  </w:num>
  <w:num w:numId="24">
    <w:abstractNumId w:val="32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7"/>
  </w:num>
  <w:num w:numId="30">
    <w:abstractNumId w:val="1"/>
  </w:num>
  <w:num w:numId="31">
    <w:abstractNumId w:val="29"/>
  </w:num>
  <w:num w:numId="32">
    <w:abstractNumId w:val="13"/>
  </w:num>
  <w:num w:numId="33">
    <w:abstractNumId w:val="4"/>
  </w:num>
  <w:num w:numId="34">
    <w:abstractNumId w:val="6"/>
  </w:num>
  <w:num w:numId="35">
    <w:abstractNumId w:val="37"/>
  </w:num>
  <w:num w:numId="36">
    <w:abstractNumId w:val="16"/>
  </w:num>
  <w:num w:numId="37">
    <w:abstractNumId w:val="33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76B0F"/>
    <w:rsid w:val="00081436"/>
    <w:rsid w:val="00081700"/>
    <w:rsid w:val="00082421"/>
    <w:rsid w:val="00082CFB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3369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16D24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243F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7439A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154B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2D4D"/>
    <w:rsid w:val="0039306C"/>
    <w:rsid w:val="003939AB"/>
    <w:rsid w:val="0039412B"/>
    <w:rsid w:val="00394743"/>
    <w:rsid w:val="003A1250"/>
    <w:rsid w:val="003A2FAC"/>
    <w:rsid w:val="003B57B2"/>
    <w:rsid w:val="003B75E7"/>
    <w:rsid w:val="003B7C4D"/>
    <w:rsid w:val="003C1C0A"/>
    <w:rsid w:val="003C2661"/>
    <w:rsid w:val="003C2798"/>
    <w:rsid w:val="003C6C2D"/>
    <w:rsid w:val="003C7092"/>
    <w:rsid w:val="003D2C05"/>
    <w:rsid w:val="003D2E00"/>
    <w:rsid w:val="003D34F3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01D8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0735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1E75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75458"/>
    <w:rsid w:val="006808FC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3AE7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1EE"/>
    <w:rsid w:val="00765F73"/>
    <w:rsid w:val="00771637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14B3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3CB6"/>
    <w:rsid w:val="00854EF4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303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1729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4DF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4F6A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4EE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0722"/>
    <w:rsid w:val="00B0211E"/>
    <w:rsid w:val="00B02B71"/>
    <w:rsid w:val="00B04177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447F"/>
    <w:rsid w:val="00B24E90"/>
    <w:rsid w:val="00B308B6"/>
    <w:rsid w:val="00B346A1"/>
    <w:rsid w:val="00B41FD5"/>
    <w:rsid w:val="00B47EBB"/>
    <w:rsid w:val="00B522FD"/>
    <w:rsid w:val="00B5253C"/>
    <w:rsid w:val="00B53F53"/>
    <w:rsid w:val="00B54810"/>
    <w:rsid w:val="00B5559D"/>
    <w:rsid w:val="00B62FC1"/>
    <w:rsid w:val="00B66C53"/>
    <w:rsid w:val="00B7069B"/>
    <w:rsid w:val="00B85833"/>
    <w:rsid w:val="00B8634E"/>
    <w:rsid w:val="00B87A7B"/>
    <w:rsid w:val="00B91114"/>
    <w:rsid w:val="00B93C61"/>
    <w:rsid w:val="00B9600B"/>
    <w:rsid w:val="00BA1445"/>
    <w:rsid w:val="00BA2AA3"/>
    <w:rsid w:val="00BA57F0"/>
    <w:rsid w:val="00BA61D7"/>
    <w:rsid w:val="00BB2520"/>
    <w:rsid w:val="00BB3BE0"/>
    <w:rsid w:val="00BB69DE"/>
    <w:rsid w:val="00BC25C2"/>
    <w:rsid w:val="00BC285E"/>
    <w:rsid w:val="00BC3525"/>
    <w:rsid w:val="00BC75B2"/>
    <w:rsid w:val="00BD0C8A"/>
    <w:rsid w:val="00BD1E7A"/>
    <w:rsid w:val="00BD3CA2"/>
    <w:rsid w:val="00BD5193"/>
    <w:rsid w:val="00BD5366"/>
    <w:rsid w:val="00BE0970"/>
    <w:rsid w:val="00BE3EEA"/>
    <w:rsid w:val="00BE7C71"/>
    <w:rsid w:val="00BF1A42"/>
    <w:rsid w:val="00C01B71"/>
    <w:rsid w:val="00C0277A"/>
    <w:rsid w:val="00C16726"/>
    <w:rsid w:val="00C20032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000B"/>
    <w:rsid w:val="00C73B44"/>
    <w:rsid w:val="00C73DB2"/>
    <w:rsid w:val="00C80467"/>
    <w:rsid w:val="00C80BBB"/>
    <w:rsid w:val="00C8153A"/>
    <w:rsid w:val="00C82AA2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0E17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656E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B655A"/>
    <w:rsid w:val="00DC0AFE"/>
    <w:rsid w:val="00DC611E"/>
    <w:rsid w:val="00DC68AD"/>
    <w:rsid w:val="00DD4D59"/>
    <w:rsid w:val="00DE1500"/>
    <w:rsid w:val="00DE1D2A"/>
    <w:rsid w:val="00DE677C"/>
    <w:rsid w:val="00DF1923"/>
    <w:rsid w:val="00DF27E7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01C0"/>
    <w:rsid w:val="00E325ED"/>
    <w:rsid w:val="00E3550F"/>
    <w:rsid w:val="00E428EF"/>
    <w:rsid w:val="00E46E43"/>
    <w:rsid w:val="00E47B31"/>
    <w:rsid w:val="00E51BC1"/>
    <w:rsid w:val="00E53948"/>
    <w:rsid w:val="00E568E8"/>
    <w:rsid w:val="00E570C1"/>
    <w:rsid w:val="00E57107"/>
    <w:rsid w:val="00E57B91"/>
    <w:rsid w:val="00E67498"/>
    <w:rsid w:val="00E7124A"/>
    <w:rsid w:val="00E71D77"/>
    <w:rsid w:val="00E7260E"/>
    <w:rsid w:val="00E734E3"/>
    <w:rsid w:val="00E74D0A"/>
    <w:rsid w:val="00E75021"/>
    <w:rsid w:val="00E75892"/>
    <w:rsid w:val="00E806A7"/>
    <w:rsid w:val="00E81811"/>
    <w:rsid w:val="00E82C56"/>
    <w:rsid w:val="00E82FA6"/>
    <w:rsid w:val="00E8310E"/>
    <w:rsid w:val="00E831E7"/>
    <w:rsid w:val="00E906A3"/>
    <w:rsid w:val="00E927CD"/>
    <w:rsid w:val="00E93A00"/>
    <w:rsid w:val="00E94462"/>
    <w:rsid w:val="00E94C62"/>
    <w:rsid w:val="00E954D0"/>
    <w:rsid w:val="00E95856"/>
    <w:rsid w:val="00E974D7"/>
    <w:rsid w:val="00EA1344"/>
    <w:rsid w:val="00EA289B"/>
    <w:rsid w:val="00EA6964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298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C53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A72EB"/>
    <w:rsid w:val="00FB484B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D2D60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9ABC9C"/>
  <w15:docId w15:val="{F6BE0543-7A5A-462E-8A41-68C0FDB12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424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30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E8E94-C139-46DF-B3C7-86513AE9A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351</Words>
  <Characters>2002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ljjh</cp:lastModifiedBy>
  <cp:revision>21</cp:revision>
  <cp:lastPrinted>2018-10-23T01:56:00Z</cp:lastPrinted>
  <dcterms:created xsi:type="dcterms:W3CDTF">2019-05-28T23:52:00Z</dcterms:created>
  <dcterms:modified xsi:type="dcterms:W3CDTF">2020-05-08T02:54:00Z</dcterms:modified>
</cp:coreProperties>
</file>